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C0C0" w14:textId="7663B447" w:rsidR="005E2AAD" w:rsidRDefault="005E2AAD" w:rsidP="005E2AAD">
      <w:pPr>
        <w:pStyle w:val="Title"/>
      </w:pPr>
      <w:r>
        <w:t>Mensch und Computer Catering (E</w:t>
      </w:r>
      <w:r w:rsidR="00E92A17">
        <w:t>N</w:t>
      </w:r>
      <w:r>
        <w:t>)</w:t>
      </w:r>
    </w:p>
    <w:p w14:paraId="029240DF" w14:textId="77777777" w:rsidR="005E2AAD" w:rsidRDefault="005E2AAD" w:rsidP="005E2AAD"/>
    <w:p w14:paraId="3FCF6A8D" w14:textId="5EBC74E9" w:rsidR="005E2AAD" w:rsidRDefault="00EC2A37" w:rsidP="005E2AAD">
      <w:pPr>
        <w:pStyle w:val="Heading1"/>
      </w:pPr>
      <w:r>
        <w:t>Drinks</w:t>
      </w:r>
    </w:p>
    <w:p w14:paraId="792341AF" w14:textId="4834871B" w:rsidR="005E2AAD" w:rsidRDefault="005E2AAD" w:rsidP="005E2AAD">
      <w:pPr>
        <w:pStyle w:val="ListParagraph"/>
        <w:numPr>
          <w:ilvl w:val="0"/>
          <w:numId w:val="1"/>
        </w:numPr>
      </w:pPr>
      <w:r>
        <w:t>Caffè Latte* (</w:t>
      </w:r>
      <w:r w:rsidR="000E4A2E">
        <w:t>foamed milk with an e</w:t>
      </w:r>
      <w:r>
        <w:t>spresso)</w:t>
      </w:r>
    </w:p>
    <w:p w14:paraId="66C5B3EA" w14:textId="687B91B8" w:rsidR="005E2AAD" w:rsidRDefault="000E4A2E" w:rsidP="005E2AAD">
      <w:pPr>
        <w:pStyle w:val="ListParagraph"/>
        <w:numPr>
          <w:ilvl w:val="0"/>
          <w:numId w:val="1"/>
        </w:numPr>
      </w:pPr>
      <w:r>
        <w:t xml:space="preserve">Fresh mint tea </w:t>
      </w:r>
    </w:p>
    <w:p w14:paraId="170D7F6A" w14:textId="6B947F0A" w:rsidR="005E2AAD" w:rsidRDefault="000E4A2E" w:rsidP="005E2AAD">
      <w:pPr>
        <w:pStyle w:val="ListParagraph"/>
        <w:numPr>
          <w:ilvl w:val="0"/>
          <w:numId w:val="1"/>
        </w:numPr>
      </w:pPr>
      <w:r>
        <w:t xml:space="preserve">Fresh ginger tea </w:t>
      </w:r>
    </w:p>
    <w:p w14:paraId="7C84C686" w14:textId="2F5BC5AF" w:rsidR="005E2AAD" w:rsidRDefault="000E4A2E" w:rsidP="005E2AAD">
      <w:pPr>
        <w:pStyle w:val="ListParagraph"/>
        <w:numPr>
          <w:ilvl w:val="0"/>
          <w:numId w:val="1"/>
        </w:numPr>
      </w:pPr>
      <w:r>
        <w:t xml:space="preserve">Drip coffee </w:t>
      </w:r>
      <w:r w:rsidR="005E2AAD">
        <w:t>(</w:t>
      </w:r>
      <w:r>
        <w:t>with cow milk* or oat milk</w:t>
      </w:r>
      <w:r w:rsidR="00053D15">
        <w:t>**</w:t>
      </w:r>
      <w:r>
        <w:t xml:space="preserve">) </w:t>
      </w:r>
    </w:p>
    <w:p w14:paraId="379E8631" w14:textId="2E4097F5" w:rsidR="005E2AAD" w:rsidRDefault="000E4A2E" w:rsidP="005E2AAD">
      <w:pPr>
        <w:pStyle w:val="ListParagraph"/>
        <w:numPr>
          <w:ilvl w:val="0"/>
          <w:numId w:val="1"/>
        </w:numPr>
      </w:pPr>
      <w:r>
        <w:t>Hot chocolate</w:t>
      </w:r>
      <w:r w:rsidR="005E2AAD">
        <w:t>*</w:t>
      </w:r>
      <w:r w:rsidR="00053D15">
        <w:t>**</w:t>
      </w:r>
      <w:r w:rsidR="005E2AAD">
        <w:t xml:space="preserve"> (</w:t>
      </w:r>
      <w:r>
        <w:t>from cow milk</w:t>
      </w:r>
      <w:r w:rsidR="005E2AAD">
        <w:t>*)</w:t>
      </w:r>
    </w:p>
    <w:p w14:paraId="15806631" w14:textId="1944F3FD" w:rsidR="005E2AAD" w:rsidRDefault="000E4A2E" w:rsidP="005E2AAD">
      <w:pPr>
        <w:pStyle w:val="ListParagraph"/>
        <w:numPr>
          <w:ilvl w:val="0"/>
          <w:numId w:val="1"/>
        </w:numPr>
      </w:pPr>
      <w:r>
        <w:t xml:space="preserve">Various teas </w:t>
      </w:r>
      <w:r w:rsidR="005E2AAD">
        <w:t>(</w:t>
      </w:r>
      <w:r>
        <w:t xml:space="preserve">e.g., green tea, black tea, fruit tea, jasmine tea) </w:t>
      </w:r>
    </w:p>
    <w:p w14:paraId="13377E44" w14:textId="239D54DE" w:rsidR="005E2AAD" w:rsidRDefault="000E4A2E" w:rsidP="005E2AAD">
      <w:pPr>
        <w:pStyle w:val="ListParagraph"/>
        <w:numPr>
          <w:ilvl w:val="0"/>
          <w:numId w:val="1"/>
        </w:numPr>
      </w:pPr>
      <w:r>
        <w:t>Water dispensers with various flavors (e.g., with lemon, mint, ginger, cucumber) or natural</w:t>
      </w:r>
    </w:p>
    <w:p w14:paraId="52F3B56B" w14:textId="79DD26C3" w:rsidR="005E2AAD" w:rsidRDefault="005E2AAD" w:rsidP="005E2AAD"/>
    <w:p w14:paraId="6A83A4FB" w14:textId="76C52577" w:rsidR="005E2AAD" w:rsidRDefault="005E2AAD" w:rsidP="005E2AAD">
      <w:r>
        <w:t>*</w:t>
      </w:r>
      <w:r w:rsidR="00DA3DF6">
        <w:t xml:space="preserve"> </w:t>
      </w:r>
      <w:r w:rsidR="000E4A2E">
        <w:t>contains milk</w:t>
      </w:r>
    </w:p>
    <w:p w14:paraId="575D2C97" w14:textId="0AC6DDD2" w:rsidR="005E2AAD" w:rsidRDefault="00DA3DF6" w:rsidP="005E2AAD">
      <w:r>
        <w:t xml:space="preserve">** </w:t>
      </w:r>
      <w:r w:rsidR="000E4A2E">
        <w:t>may contain g</w:t>
      </w:r>
      <w:r w:rsidR="005E2AAD">
        <w:t xml:space="preserve">luten </w:t>
      </w:r>
    </w:p>
    <w:p w14:paraId="2C847CEA" w14:textId="3268BA70" w:rsidR="005E2AAD" w:rsidRDefault="00DA3DF6" w:rsidP="005E2AAD">
      <w:r>
        <w:t>**</w:t>
      </w:r>
      <w:r w:rsidR="005E2AAD">
        <w:t>*</w:t>
      </w:r>
      <w:r w:rsidR="000E4A2E">
        <w:t xml:space="preserve">may contain soy </w:t>
      </w:r>
    </w:p>
    <w:p w14:paraId="6FF29DE7" w14:textId="6E715639" w:rsidR="005E2AAD" w:rsidRDefault="005E2AAD" w:rsidP="005E2AAD"/>
    <w:p w14:paraId="49A0A7A5" w14:textId="611505C0" w:rsidR="005E2AAD" w:rsidRDefault="00EC2A37" w:rsidP="005E2AAD">
      <w:pPr>
        <w:pStyle w:val="Heading1"/>
      </w:pPr>
      <w:r>
        <w:t>Food</w:t>
      </w:r>
    </w:p>
    <w:p w14:paraId="334C412E" w14:textId="23471D6A" w:rsidR="005E2AAD" w:rsidRDefault="00EC2A37" w:rsidP="005E2AAD">
      <w:pPr>
        <w:pStyle w:val="Heading2"/>
      </w:pPr>
      <w:r>
        <w:t>Day</w:t>
      </w:r>
      <w:r w:rsidR="005E2AAD">
        <w:t xml:space="preserve"> 1</w:t>
      </w:r>
    </w:p>
    <w:p w14:paraId="0F6D4C31" w14:textId="77777777" w:rsidR="005E2AAD" w:rsidRDefault="005E2AAD" w:rsidP="005E2AAD">
      <w:r>
        <w:t xml:space="preserve"> </w:t>
      </w:r>
    </w:p>
    <w:p w14:paraId="1EB4AEB0" w14:textId="77777777" w:rsidR="005073E8" w:rsidRPr="005073E8" w:rsidRDefault="005073E8" w:rsidP="005073E8">
      <w:pPr>
        <w:rPr>
          <w:b/>
          <w:bCs/>
        </w:rPr>
      </w:pPr>
      <w:r w:rsidRPr="005073E8">
        <w:rPr>
          <w:b/>
          <w:bCs/>
        </w:rPr>
        <w:t>Sweet potato soup with chickpeas</w:t>
      </w:r>
    </w:p>
    <w:p w14:paraId="149E49A4" w14:textId="501771C8" w:rsidR="005073E8" w:rsidRPr="005073E8" w:rsidRDefault="005073E8" w:rsidP="005073E8">
      <w:r w:rsidRPr="00DA3DF6">
        <w:rPr>
          <w:b/>
          <w:bCs/>
        </w:rPr>
        <w:t>Allergens:</w:t>
      </w:r>
      <w:r w:rsidRPr="005073E8">
        <w:t xml:space="preserve"> No typical allergens included.</w:t>
      </w:r>
    </w:p>
    <w:p w14:paraId="177BD8CB" w14:textId="77777777" w:rsidR="005073E8" w:rsidRPr="005073E8" w:rsidRDefault="005073E8" w:rsidP="005073E8">
      <w:pPr>
        <w:rPr>
          <w:b/>
          <w:bCs/>
        </w:rPr>
      </w:pPr>
    </w:p>
    <w:p w14:paraId="0538B0C7" w14:textId="77777777" w:rsidR="005073E8" w:rsidRPr="005073E8" w:rsidRDefault="005073E8" w:rsidP="005073E8">
      <w:pPr>
        <w:rPr>
          <w:b/>
          <w:bCs/>
        </w:rPr>
      </w:pPr>
      <w:r w:rsidRPr="005073E8">
        <w:rPr>
          <w:b/>
          <w:bCs/>
        </w:rPr>
        <w:t>Creole pumpkin soup with chili, tomatoes and a hint of cumin</w:t>
      </w:r>
    </w:p>
    <w:p w14:paraId="52CFF31D" w14:textId="55279760" w:rsidR="005E2AAD" w:rsidRPr="005073E8" w:rsidRDefault="005073E8" w:rsidP="005073E8">
      <w:r w:rsidRPr="00DA3DF6">
        <w:rPr>
          <w:b/>
          <w:bCs/>
        </w:rPr>
        <w:t>Allergens:</w:t>
      </w:r>
      <w:r w:rsidRPr="005073E8">
        <w:t xml:space="preserve"> No typical allergens included.</w:t>
      </w:r>
      <w:r w:rsidR="005E2AAD" w:rsidRPr="005073E8">
        <w:t xml:space="preserve"> </w:t>
      </w:r>
    </w:p>
    <w:p w14:paraId="559E8A1E" w14:textId="642C7A0C" w:rsidR="005E2AAD" w:rsidRDefault="005E2AAD" w:rsidP="005E2AAD"/>
    <w:p w14:paraId="3E2595A3" w14:textId="45B5B938" w:rsidR="005E2AAD" w:rsidRDefault="00EC2A37" w:rsidP="005E2AAD">
      <w:pPr>
        <w:pStyle w:val="Heading2"/>
      </w:pPr>
      <w:r>
        <w:t>Day</w:t>
      </w:r>
      <w:r w:rsidR="005E2AAD">
        <w:t xml:space="preserve"> 2 </w:t>
      </w:r>
      <w:r>
        <w:t>Lunch</w:t>
      </w:r>
    </w:p>
    <w:p w14:paraId="42EA67E7" w14:textId="19530D7B" w:rsidR="005E2AAD" w:rsidRDefault="005E2AAD" w:rsidP="005E2AAD"/>
    <w:p w14:paraId="76BA0009" w14:textId="77777777" w:rsidR="005073E8" w:rsidRPr="005073E8" w:rsidRDefault="005073E8" w:rsidP="005073E8">
      <w:pPr>
        <w:rPr>
          <w:b/>
          <w:bCs/>
        </w:rPr>
      </w:pPr>
      <w:r w:rsidRPr="005073E8">
        <w:rPr>
          <w:b/>
          <w:bCs/>
        </w:rPr>
        <w:t>Coriander spinach with chickpeas - served with basmati rice and yoghurt with cucumber and mint</w:t>
      </w:r>
    </w:p>
    <w:p w14:paraId="58A061B6" w14:textId="4142F999" w:rsidR="005073E8" w:rsidRPr="005073E8" w:rsidRDefault="005073E8" w:rsidP="005073E8">
      <w:r w:rsidRPr="00DA3DF6">
        <w:rPr>
          <w:b/>
          <w:bCs/>
        </w:rPr>
        <w:t>Allergens:</w:t>
      </w:r>
      <w:r w:rsidRPr="005073E8">
        <w:t xml:space="preserve"> Milk (lactose in yoghurt), possibly gluten (if the yoghurt is not gluten-free).</w:t>
      </w:r>
    </w:p>
    <w:p w14:paraId="1BD17A7B" w14:textId="77777777" w:rsidR="005073E8" w:rsidRPr="005073E8" w:rsidRDefault="005073E8" w:rsidP="005073E8">
      <w:pPr>
        <w:rPr>
          <w:b/>
          <w:bCs/>
        </w:rPr>
      </w:pPr>
    </w:p>
    <w:p w14:paraId="4E5481B9" w14:textId="77777777" w:rsidR="005073E8" w:rsidRPr="005073E8" w:rsidRDefault="005073E8" w:rsidP="005073E8">
      <w:pPr>
        <w:rPr>
          <w:b/>
          <w:bCs/>
        </w:rPr>
      </w:pPr>
      <w:r w:rsidRPr="005073E8">
        <w:rPr>
          <w:b/>
          <w:bCs/>
        </w:rPr>
        <w:t>Bulgur pan with peppers</w:t>
      </w:r>
    </w:p>
    <w:p w14:paraId="06A7E860" w14:textId="3BCEDB64" w:rsidR="005E2AAD" w:rsidRPr="005073E8" w:rsidRDefault="005073E8" w:rsidP="005073E8">
      <w:r w:rsidRPr="00DA3DF6">
        <w:rPr>
          <w:b/>
          <w:bCs/>
        </w:rPr>
        <w:t>Allergens:</w:t>
      </w:r>
      <w:r w:rsidRPr="005073E8">
        <w:t xml:space="preserve"> Gluten (bulgur is a product made from wheat).</w:t>
      </w:r>
      <w:r w:rsidR="005E2AAD" w:rsidRPr="005073E8">
        <w:t xml:space="preserve">  </w:t>
      </w:r>
    </w:p>
    <w:p w14:paraId="728A605F" w14:textId="708A755D" w:rsidR="005E2AAD" w:rsidRDefault="00EC2A37" w:rsidP="005E2AAD">
      <w:pPr>
        <w:pStyle w:val="Heading2"/>
      </w:pPr>
      <w:r>
        <w:lastRenderedPageBreak/>
        <w:t>Day</w:t>
      </w:r>
      <w:r w:rsidR="005E2AAD">
        <w:t xml:space="preserve"> 2 </w:t>
      </w:r>
      <w:r>
        <w:t>Dinner</w:t>
      </w:r>
    </w:p>
    <w:p w14:paraId="41A010E0" w14:textId="77777777" w:rsidR="005E2AAD" w:rsidRDefault="005E2AAD" w:rsidP="005E2AAD">
      <w:r>
        <w:t xml:space="preserve"> </w:t>
      </w:r>
    </w:p>
    <w:p w14:paraId="54170BD0" w14:textId="77777777" w:rsidR="005073E8" w:rsidRPr="005073E8" w:rsidRDefault="005073E8" w:rsidP="005073E8">
      <w:pPr>
        <w:rPr>
          <w:b/>
          <w:bCs/>
        </w:rPr>
      </w:pPr>
      <w:r w:rsidRPr="005073E8">
        <w:rPr>
          <w:b/>
          <w:bCs/>
        </w:rPr>
        <w:t>Fine potato soup with seasonal vegetables and marjoram</w:t>
      </w:r>
    </w:p>
    <w:p w14:paraId="132D16D6" w14:textId="2829B300" w:rsidR="005073E8" w:rsidRPr="005073E8" w:rsidRDefault="005073E8" w:rsidP="005073E8">
      <w:r w:rsidRPr="00DA3DF6">
        <w:rPr>
          <w:b/>
          <w:bCs/>
        </w:rPr>
        <w:t>Allergens:</w:t>
      </w:r>
      <w:r w:rsidRPr="005073E8">
        <w:t xml:space="preserve"> No typical allergens included</w:t>
      </w:r>
    </w:p>
    <w:p w14:paraId="43D1D547" w14:textId="77777777" w:rsidR="005073E8" w:rsidRPr="005073E8" w:rsidRDefault="005073E8" w:rsidP="005073E8">
      <w:pPr>
        <w:rPr>
          <w:b/>
          <w:bCs/>
        </w:rPr>
      </w:pPr>
    </w:p>
    <w:p w14:paraId="63EFCDD9" w14:textId="77777777" w:rsidR="005073E8" w:rsidRPr="005073E8" w:rsidRDefault="005073E8" w:rsidP="005073E8">
      <w:pPr>
        <w:rPr>
          <w:b/>
          <w:bCs/>
        </w:rPr>
      </w:pPr>
      <w:r w:rsidRPr="005073E8">
        <w:rPr>
          <w:b/>
          <w:bCs/>
        </w:rPr>
        <w:t>Lentil soup with ginger</w:t>
      </w:r>
    </w:p>
    <w:p w14:paraId="35480428" w14:textId="3573EF78" w:rsidR="005E2AAD" w:rsidRPr="005073E8" w:rsidRDefault="005073E8" w:rsidP="005073E8">
      <w:r w:rsidRPr="00DA3DF6">
        <w:rPr>
          <w:b/>
          <w:bCs/>
        </w:rPr>
        <w:t>Allergens:</w:t>
      </w:r>
      <w:r w:rsidRPr="005073E8">
        <w:t xml:space="preserve"> No typical allergens included</w:t>
      </w:r>
      <w:r w:rsidR="005E2AAD" w:rsidRPr="005073E8">
        <w:t xml:space="preserve"> </w:t>
      </w:r>
    </w:p>
    <w:p w14:paraId="26D442A2" w14:textId="77777777" w:rsidR="005E2AAD" w:rsidRDefault="005E2AAD" w:rsidP="005E2AAD">
      <w:r>
        <w:t xml:space="preserve"> </w:t>
      </w:r>
    </w:p>
    <w:p w14:paraId="380CFAFF" w14:textId="5D8322A1" w:rsidR="005E2AAD" w:rsidRDefault="00EC2A37" w:rsidP="005E2AAD">
      <w:pPr>
        <w:pStyle w:val="Heading2"/>
      </w:pPr>
      <w:r>
        <w:t>Day</w:t>
      </w:r>
      <w:r w:rsidR="005E2AAD">
        <w:t xml:space="preserve"> 3</w:t>
      </w:r>
    </w:p>
    <w:p w14:paraId="6505E0AD" w14:textId="77777777" w:rsidR="005E2AAD" w:rsidRDefault="005E2AAD" w:rsidP="005E2AAD">
      <w:r>
        <w:t xml:space="preserve"> </w:t>
      </w:r>
    </w:p>
    <w:p w14:paraId="0DB36B3F" w14:textId="77777777" w:rsidR="005073E8" w:rsidRPr="005073E8" w:rsidRDefault="005073E8" w:rsidP="005073E8">
      <w:pPr>
        <w:rPr>
          <w:b/>
          <w:bCs/>
        </w:rPr>
      </w:pPr>
      <w:r w:rsidRPr="005073E8">
        <w:rPr>
          <w:b/>
          <w:bCs/>
        </w:rPr>
        <w:t>Levantine vegetable pan / Makmur in tomato sauce with fresh thyme and potatoes</w:t>
      </w:r>
    </w:p>
    <w:p w14:paraId="3726023D" w14:textId="67C4CEE0" w:rsidR="005073E8" w:rsidRPr="005073E8" w:rsidRDefault="005073E8" w:rsidP="005073E8">
      <w:r w:rsidRPr="00DA3DF6">
        <w:rPr>
          <w:b/>
          <w:bCs/>
        </w:rPr>
        <w:t>Allergens:</w:t>
      </w:r>
      <w:r w:rsidRPr="005073E8">
        <w:t xml:space="preserve"> No typical allergens included</w:t>
      </w:r>
    </w:p>
    <w:p w14:paraId="4830BA66" w14:textId="77777777" w:rsidR="005073E8" w:rsidRPr="005073E8" w:rsidRDefault="005073E8" w:rsidP="005073E8">
      <w:pPr>
        <w:rPr>
          <w:b/>
          <w:bCs/>
        </w:rPr>
      </w:pPr>
    </w:p>
    <w:p w14:paraId="106BA589" w14:textId="77777777" w:rsidR="005073E8" w:rsidRPr="005073E8" w:rsidRDefault="005073E8" w:rsidP="005073E8">
      <w:pPr>
        <w:rPr>
          <w:b/>
          <w:bCs/>
        </w:rPr>
      </w:pPr>
      <w:r w:rsidRPr="005073E8">
        <w:rPr>
          <w:b/>
          <w:bCs/>
        </w:rPr>
        <w:t>Mudjadara (bulgur lentils with roasted onions) and fermented vegetables</w:t>
      </w:r>
    </w:p>
    <w:p w14:paraId="201D9B27" w14:textId="5A4C802A" w:rsidR="005E2AAD" w:rsidRPr="005073E8" w:rsidRDefault="005073E8" w:rsidP="005073E8">
      <w:r w:rsidRPr="00DA3DF6">
        <w:rPr>
          <w:b/>
          <w:bCs/>
        </w:rPr>
        <w:t>Allergens:</w:t>
      </w:r>
      <w:r w:rsidRPr="005073E8">
        <w:t xml:space="preserve"> Gluten</w:t>
      </w:r>
      <w:r w:rsidR="005E2AAD" w:rsidRPr="005073E8">
        <w:t xml:space="preserve"> </w:t>
      </w:r>
    </w:p>
    <w:p w14:paraId="2AD5E835" w14:textId="77777777" w:rsidR="005E2AAD" w:rsidRDefault="005E2AAD" w:rsidP="005E2AAD">
      <w:r>
        <w:t xml:space="preserve"> </w:t>
      </w:r>
    </w:p>
    <w:p w14:paraId="6B3A0634" w14:textId="0FC7DFC7" w:rsidR="005E2AAD" w:rsidRDefault="00EC2A37" w:rsidP="005E2AAD">
      <w:pPr>
        <w:pStyle w:val="Heading2"/>
      </w:pPr>
      <w:r>
        <w:t>Day</w:t>
      </w:r>
      <w:r w:rsidR="005E2AAD">
        <w:t xml:space="preserve"> 4</w:t>
      </w:r>
    </w:p>
    <w:p w14:paraId="2C0CE7A3" w14:textId="77777777" w:rsidR="005E2AAD" w:rsidRDefault="005E2AAD" w:rsidP="005E2AAD">
      <w:r>
        <w:t xml:space="preserve"> </w:t>
      </w:r>
    </w:p>
    <w:p w14:paraId="58E85270" w14:textId="77777777" w:rsidR="005073E8" w:rsidRPr="005073E8" w:rsidRDefault="005073E8" w:rsidP="005073E8">
      <w:pPr>
        <w:rPr>
          <w:b/>
          <w:bCs/>
        </w:rPr>
      </w:pPr>
      <w:r w:rsidRPr="005073E8">
        <w:rPr>
          <w:b/>
          <w:bCs/>
        </w:rPr>
        <w:t>Okra Supreme (okra pods in tomato sauce and peppers, onions), rice</w:t>
      </w:r>
    </w:p>
    <w:p w14:paraId="63AF8267" w14:textId="29473F6D" w:rsidR="005073E8" w:rsidRPr="005073E8" w:rsidRDefault="005073E8" w:rsidP="005073E8">
      <w:r w:rsidRPr="00DA3DF6">
        <w:rPr>
          <w:b/>
          <w:bCs/>
        </w:rPr>
        <w:t>Allergens:</w:t>
      </w:r>
      <w:r w:rsidRPr="005073E8">
        <w:t xml:space="preserve"> No typical allergens included.</w:t>
      </w:r>
    </w:p>
    <w:p w14:paraId="5F2AA2F3" w14:textId="77777777" w:rsidR="005073E8" w:rsidRPr="005073E8" w:rsidRDefault="005073E8" w:rsidP="005073E8">
      <w:pPr>
        <w:rPr>
          <w:b/>
          <w:bCs/>
        </w:rPr>
      </w:pPr>
    </w:p>
    <w:p w14:paraId="01BA35F3" w14:textId="77777777" w:rsidR="005073E8" w:rsidRPr="005073E8" w:rsidRDefault="005073E8" w:rsidP="005073E8">
      <w:pPr>
        <w:rPr>
          <w:b/>
          <w:bCs/>
        </w:rPr>
      </w:pPr>
      <w:r w:rsidRPr="005073E8">
        <w:rPr>
          <w:b/>
          <w:bCs/>
        </w:rPr>
        <w:t>Mediterranean vegetables in parmesan sauce (zucchini, celery, tomatoes, beans), spirelli</w:t>
      </w:r>
    </w:p>
    <w:p w14:paraId="4CE9ACCA" w14:textId="4D75A0BD" w:rsidR="00D911AA" w:rsidRPr="005073E8" w:rsidRDefault="005073E8" w:rsidP="005073E8">
      <w:r w:rsidRPr="00DA3DF6">
        <w:rPr>
          <w:b/>
          <w:bCs/>
        </w:rPr>
        <w:t>Allergens:</w:t>
      </w:r>
      <w:r w:rsidRPr="005073E8">
        <w:t xml:space="preserve"> Milk (lactose in the parmesan sauce), gluten</w:t>
      </w:r>
    </w:p>
    <w:sectPr w:rsidR="00D911AA" w:rsidRPr="005073E8" w:rsidSect="005315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E5074"/>
    <w:multiLevelType w:val="hybridMultilevel"/>
    <w:tmpl w:val="686E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36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AD"/>
    <w:rsid w:val="00053D15"/>
    <w:rsid w:val="000E4A2E"/>
    <w:rsid w:val="00150AD1"/>
    <w:rsid w:val="001C211E"/>
    <w:rsid w:val="005073E8"/>
    <w:rsid w:val="0053156E"/>
    <w:rsid w:val="005E2AAD"/>
    <w:rsid w:val="0060573B"/>
    <w:rsid w:val="00765B81"/>
    <w:rsid w:val="008334A2"/>
    <w:rsid w:val="00961CAD"/>
    <w:rsid w:val="00D911AA"/>
    <w:rsid w:val="00DA3DF6"/>
    <w:rsid w:val="00E92A17"/>
    <w:rsid w:val="00EC2A37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AB6D8"/>
  <w15:chartTrackingRefBased/>
  <w15:docId w15:val="{2080BF63-D205-4FAD-9A9D-A74A59B0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C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C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1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C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C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C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C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C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C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C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C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C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C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Burtscher, Sabrina (IAR)</dc:creator>
  <cp:keywords/>
  <dc:description/>
  <cp:lastModifiedBy>Burtscher, Sabrina (IAR)</cp:lastModifiedBy>
  <cp:revision>10</cp:revision>
  <cp:lastPrinted>2024-08-02T07:58:00Z</cp:lastPrinted>
  <dcterms:created xsi:type="dcterms:W3CDTF">2024-08-01T10:37:00Z</dcterms:created>
  <dcterms:modified xsi:type="dcterms:W3CDTF">2024-08-02T07:58:00Z</dcterms:modified>
</cp:coreProperties>
</file>